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sdt>
        <w:sdtPr>
          <w:tag w:val="goog_rdk_0"/>
        </w:sdtPr>
        <w:sdtContent>
          <w:r w:rsidDel="00000000" w:rsidR="00000000" w:rsidRPr="00000000">
            <w:rPr>
              <w:rFonts w:ascii="Baloo Bhai" w:cs="Baloo Bhai" w:eastAsia="Baloo Bhai" w:hAnsi="Baloo Bhai"/>
              <w:b w:val="1"/>
              <w:sz w:val="36"/>
              <w:szCs w:val="36"/>
              <w:rtl w:val="0"/>
            </w:rPr>
            <w:t xml:space="preserve">સિવિલ જજની કોર્ટમાં</w:t>
          </w:r>
        </w:sdtContent>
      </w:sdt>
      <w:r w:rsidDel="00000000" w:rsidR="00000000" w:rsidRPr="00000000">
        <w:rPr>
          <w:rFonts w:ascii="Arial" w:cs="Arial" w:eastAsia="Arial" w:hAnsi="Arial"/>
          <w:sz w:val="36"/>
          <w:szCs w:val="36"/>
          <w:rtl w:val="0"/>
        </w:rPr>
        <w:t xml:space="preserve"> </w:t>
      </w:r>
      <w:r w:rsidDel="00000000" w:rsidR="00000000" w:rsidRPr="00000000">
        <w:rPr>
          <w:rFonts w:ascii="Arial" w:cs="Arial" w:eastAsia="Arial" w:hAnsi="Arial"/>
          <w:sz w:val="28"/>
          <w:szCs w:val="28"/>
          <w:rtl w:val="0"/>
        </w:rPr>
        <w:t xml:space="preserve">( </w:t>
      </w:r>
      <w:sdt>
        <w:sdtPr>
          <w:tag w:val="goog_rdk_1"/>
        </w:sdtPr>
        <w:sdtContent>
          <w:r w:rsidDel="00000000" w:rsidR="00000000" w:rsidRPr="00000000">
            <w:rPr>
              <w:rFonts w:ascii="Mukta Vaani" w:cs="Mukta Vaani" w:eastAsia="Mukta Vaani" w:hAnsi="Mukta Vaani"/>
              <w:b w:val="1"/>
              <w:sz w:val="28"/>
              <w:szCs w:val="28"/>
              <w:rtl w:val="0"/>
            </w:rPr>
            <w:t xml:space="preserve">વરિષ્ઠ વિભાગ), </w:t>
          </w:r>
        </w:sdtContent>
      </w:sdt>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2">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અથવા ઉચ્ચ ન્યાયાલયના ન્યાયતંત્રમાં ……… મૂળ અધિકારક્ષેત્ર ફરિયાદના મથાળા પહેલા કોર્ટ-ફી સ્ટેમ્પ લગાવવા માટે યોગ્ય જગ્યા છોડવી જોઈએ. કોર્ટના નામની નીચે, દાવોના નંબર માટે જગ્યા છોડવી જોઈએ. તે આ પ્રમાણે છે દાવો નંબર ………… .. ના ………(વર્ષ) ત્યારપછી તમામ જરૂરી વિગતો સાથે દાવોના પક્ષકારોના નામ આપવા જોઈએ. દા.ત.: AB s/o CD વયના……………… વર્ષ , ……………………… ના રહેવાસી .............. વાદી વિરુદ્ધPQ s/o RS વૃદ્ધ …… …. વર્ષ , ………………………………… ના રહેવાસી જો બધા વાદી/અને પ્રતિવાદીના નામ કરતાં વધુ વાદી અથવા પ્રતિવાદી હોય તો વાદીમાં વાદી નં. 1/ પ્રતિવાદી નંબર 1 અને તેથી પર પક્ષકારોના નામ પછી દાવોનું શીર્ષક ભૂતપૂર્વ માટે આપવું જોઈએ.</w:t>
          </w:r>
        </w:sdtContent>
      </w:sdt>
    </w:p>
    <w:p w:rsidR="00000000" w:rsidDel="00000000" w:rsidP="00000000" w:rsidRDefault="00000000" w:rsidRPr="00000000" w14:paraId="00000003">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b w:val="1"/>
              <w:sz w:val="28"/>
              <w:szCs w:val="28"/>
              <w:rtl w:val="0"/>
            </w:rPr>
            <w:t xml:space="preserve">"ચોક્કસ કામગીરી અને નુકસાની માટેનો દાવો" અથવા "નાણાંની વસૂલાત માટેનો દાવો" અથવા "દુર્ભાવનાપૂર્ણ કાર્યવાહી માટેના નુકસાન માટે દાવો" અથવા "હિંદુ લગ્ન અધિનિયમ, 1955 ના 9 હેઠળ ન્યાયિક વિભાજન માટેની અરજી" જ્યાં વાદી અથવા પ્રતિવાદી એ સગીર અથવા અસ્વસ્થ મનની વ્યક્તિ, કારણ-શીર્ષકમાં હકીકતનો ઉલ્લેખ કરવો જોઈએ. તે જ સમયે, આવી વ્યક્તિ જેના દ્વારા દાવો કરે છે અથવા દાવો કરે છે તે વ્યક્તિનું નામ અને વર્ણન પણ કારણ-શીર્ષકમાં આપવું જોઈએ.</w:t>
          </w:r>
        </w:sdtContent>
      </w:sdt>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4">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સીપીસીની પ્રથમ સૂચિના પરિશિષ્ટ Aમાં નંબર 2 પર આપવામાં આવેલ ફોર્મ ખાસ કિસ્સાઓમાં કારણ-શીર્ષક ઘડવામાં વિશેષ સહાયક હશે. ઉદાહરણ તરીકે, જો વાદી અથવા પ્રતિવાદી છે:</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 </w:t>
      </w:r>
      <w:sdt>
        <w:sdtPr>
          <w:tag w:val="goog_rdk_5"/>
        </w:sdtPr>
        <w:sdtContent>
          <w:r w:rsidDel="00000000" w:rsidR="00000000" w:rsidRPr="00000000">
            <w:rPr>
              <w:rFonts w:ascii="Mukta Vaani" w:cs="Mukta Vaani" w:eastAsia="Mukta Vaani" w:hAnsi="Mukta Vaani"/>
              <w:b w:val="1"/>
              <w:sz w:val="28"/>
              <w:szCs w:val="28"/>
              <w:rtl w:val="0"/>
            </w:rPr>
            <w:t xml:space="preserve">વ્યક્તિગત વ્યક્તિ </w:t>
          </w:r>
        </w:sdtContent>
      </w:sdt>
      <w:sdt>
        <w:sdtPr>
          <w:tag w:val="goog_rdk_6"/>
        </w:sdtPr>
        <w:sdtContent>
          <w:r w:rsidDel="00000000" w:rsidR="00000000" w:rsidRPr="00000000">
            <w:rPr>
              <w:rFonts w:ascii="Mukta Vaani" w:cs="Mukta Vaani" w:eastAsia="Mukta Vaani" w:hAnsi="Mukta Vaani"/>
              <w:sz w:val="28"/>
              <w:szCs w:val="28"/>
              <w:rtl w:val="0"/>
            </w:rPr>
            <w:t xml:space="preserve">- AB S/o………વૃદ્ધ ….. રહે. ના ………… .. </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 </w:t>
      </w:r>
      <w:sdt>
        <w:sdtPr>
          <w:tag w:val="goog_rdk_7"/>
        </w:sdtPr>
        <w:sdtContent>
          <w:r w:rsidDel="00000000" w:rsidR="00000000" w:rsidRPr="00000000">
            <w:rPr>
              <w:rFonts w:ascii="Mukta Vaani" w:cs="Mukta Vaani" w:eastAsia="Mukta Vaani" w:hAnsi="Mukta Vaani"/>
              <w:b w:val="1"/>
              <w:sz w:val="28"/>
              <w:szCs w:val="28"/>
              <w:rtl w:val="0"/>
            </w:rPr>
            <w:t xml:space="preserve">માલિકીની ચિંતા - </w:t>
          </w:r>
        </w:sdtContent>
      </w:sdt>
      <w:sdt>
        <w:sdtPr>
          <w:tag w:val="goog_rdk_8"/>
        </w:sdtPr>
        <w:sdtContent>
          <w:r w:rsidDel="00000000" w:rsidR="00000000" w:rsidRPr="00000000">
            <w:rPr>
              <w:rFonts w:ascii="Mukta Vaani" w:cs="Mukta Vaani" w:eastAsia="Mukta Vaani" w:hAnsi="Mukta Vaani"/>
              <w:sz w:val="28"/>
              <w:szCs w:val="28"/>
              <w:rtl w:val="0"/>
            </w:rPr>
            <w:t xml:space="preserve">AB S/o………વૃદ્ધ ….. Res. ની ………… .. MIs XYZ ના માલિક અને ………….. ખાતે વ્યવસાય કરે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b w:val="1"/>
              <w:sz w:val="28"/>
              <w:szCs w:val="28"/>
              <w:rtl w:val="0"/>
            </w:rPr>
            <w:t xml:space="preserve">3) ભાગીદારી પેઢી </w:t>
          </w:r>
        </w:sdtContent>
      </w:sdt>
      <w:sdt>
        <w:sdtPr>
          <w:tag w:val="goog_rdk_10"/>
        </w:sdtPr>
        <w:sdtContent>
          <w:r w:rsidDel="00000000" w:rsidR="00000000" w:rsidRPr="00000000">
            <w:rPr>
              <w:rFonts w:ascii="Mukta Vaani" w:cs="Mukta Vaani" w:eastAsia="Mukta Vaani" w:hAnsi="Mukta Vaani"/>
              <w:sz w:val="28"/>
              <w:szCs w:val="28"/>
              <w:rtl w:val="0"/>
            </w:rPr>
            <w:t xml:space="preserve">- મેસર્સ XYZ, ભારતીય ભાગીદારી અધિનિયમ, 1932 હેઠળ રજિસ્ટર્ડ થયેલ ભાગીદારી પેઢી ………. ખાતે તેના મુખ્ય વ્યવસાય સાથે.</w:t>
          </w:r>
        </w:sdtContent>
      </w:sdt>
    </w:p>
    <w:p w:rsidR="00000000" w:rsidDel="00000000" w:rsidP="00000000" w:rsidRDefault="00000000" w:rsidRPr="00000000" w14:paraId="00000008">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b w:val="1"/>
              <w:sz w:val="28"/>
              <w:szCs w:val="28"/>
              <w:rtl w:val="0"/>
            </w:rPr>
            <w:t xml:space="preserve">4) એક કંપની - </w:t>
          </w:r>
        </w:sdtContent>
      </w:sdt>
      <w:sdt>
        <w:sdtPr>
          <w:tag w:val="goog_rdk_12"/>
        </w:sdtPr>
        <w:sdtContent>
          <w:r w:rsidDel="00000000" w:rsidR="00000000" w:rsidRPr="00000000">
            <w:rPr>
              <w:rFonts w:ascii="Mukta Vaani" w:cs="Mukta Vaani" w:eastAsia="Mukta Vaani" w:hAnsi="Mukta Vaani"/>
              <w:sz w:val="28"/>
              <w:szCs w:val="28"/>
              <w:rtl w:val="0"/>
            </w:rPr>
            <w:t xml:space="preserve">મેસર્સ XYZ, પ્રા. લિ.</w:t>
          </w:r>
        </w:sdtContent>
      </w:sdt>
    </w:p>
    <w:p w:rsidR="00000000" w:rsidDel="00000000" w:rsidP="00000000" w:rsidRDefault="00000000" w:rsidRPr="00000000" w14:paraId="00000009">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કંપની અધિનિયમ હેઠળ સમાવિષ્ટ થયેલ કંપની જ્યાં તેની નોંધાયેલ ઓફિસ …………..</w:t>
          </w:r>
        </w:sdtContent>
      </w:sdt>
    </w:p>
    <w:p w:rsidR="00000000" w:rsidDel="00000000" w:rsidP="00000000" w:rsidRDefault="00000000" w:rsidRPr="00000000" w14:paraId="0000000A">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b w:val="1"/>
              <w:sz w:val="28"/>
              <w:szCs w:val="28"/>
              <w:rtl w:val="0"/>
            </w:rPr>
            <w:t xml:space="preserve">5) કંપની લિક્વિડેશનમાં છે </w:t>
          </w:r>
        </w:sdtContent>
      </w:sdt>
      <w:sdt>
        <w:sdtPr>
          <w:tag w:val="goog_rdk_15"/>
        </w:sdtPr>
        <w:sdtContent>
          <w:r w:rsidDel="00000000" w:rsidR="00000000" w:rsidRPr="00000000">
            <w:rPr>
              <w:rFonts w:ascii="Mukta Vaani" w:cs="Mukta Vaani" w:eastAsia="Mukta Vaani" w:hAnsi="Mukta Vaani"/>
              <w:sz w:val="28"/>
              <w:szCs w:val="28"/>
              <w:rtl w:val="0"/>
            </w:rPr>
            <w:t xml:space="preserve">- મેસર્સ XYZ લિમિટેડ.</w:t>
          </w:r>
        </w:sdtContent>
      </w:sdt>
    </w:p>
    <w:p w:rsidR="00000000" w:rsidDel="00000000" w:rsidP="00000000" w:rsidRDefault="00000000" w:rsidRPr="00000000" w14:paraId="0000000B">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b w:val="1"/>
              <w:sz w:val="28"/>
              <w:szCs w:val="28"/>
              <w:rtl w:val="0"/>
            </w:rPr>
            <w:t xml:space="preserve">6) વૈધાનિક કોર્પોરેશન </w:t>
          </w:r>
        </w:sdtContent>
      </w:sdt>
      <w:sdt>
        <w:sdtPr>
          <w:tag w:val="goog_rdk_17"/>
        </w:sdtPr>
        <w:sdtContent>
          <w:r w:rsidDel="00000000" w:rsidR="00000000" w:rsidRPr="00000000">
            <w:rPr>
              <w:rFonts w:ascii="Mukta Vaani" w:cs="Mukta Vaani" w:eastAsia="Mukta Vaani" w:hAnsi="Mukta Vaani"/>
              <w:sz w:val="28"/>
              <w:szCs w:val="28"/>
              <w:rtl w:val="0"/>
            </w:rPr>
            <w:t xml:space="preserve">- ભારતીય જીવન વીમા નિગમ જીવન વીમા અધિનિયમ હેઠળ સ્થપાયેલ અને રચાયેલ છે, જેની રજિસ્ટર્ડ ઓફિસ …………. ખાતે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b w:val="1"/>
              <w:sz w:val="28"/>
              <w:szCs w:val="28"/>
              <w:rtl w:val="0"/>
            </w:rPr>
            <w:t xml:space="preserve">7) નગરપાલિકા - </w:t>
          </w:r>
        </w:sdtContent>
      </w:sdt>
      <w:sdt>
        <w:sdtPr>
          <w:tag w:val="goog_rdk_19"/>
        </w:sdtPr>
        <w:sdtContent>
          <w:r w:rsidDel="00000000" w:rsidR="00000000" w:rsidRPr="00000000">
            <w:rPr>
              <w:rFonts w:ascii="Mukta Vaani" w:cs="Mukta Vaani" w:eastAsia="Mukta Vaani" w:hAnsi="Mukta Vaani"/>
              <w:sz w:val="28"/>
              <w:szCs w:val="28"/>
              <w:rtl w:val="0"/>
            </w:rPr>
            <w:t xml:space="preserve">દિલ્હી મ્યુનિસિપલ કોર્પોરેશન તેના અધ્યક્ષ, ટાઉન હોલ, દિલ્હી દ્વારા.</w:t>
          </w:r>
        </w:sdtContent>
      </w:sdt>
    </w:p>
    <w:p w:rsidR="00000000" w:rsidDel="00000000" w:rsidP="00000000" w:rsidRDefault="00000000" w:rsidRPr="00000000" w14:paraId="0000000D">
      <w:pPr>
        <w:jc w:val="both"/>
        <w:rPr>
          <w:rFonts w:ascii="Arial" w:cs="Arial" w:eastAsia="Arial" w:hAnsi="Arial"/>
          <w:sz w:val="28"/>
          <w:szCs w:val="28"/>
        </w:rPr>
      </w:pPr>
      <w:bookmarkStart w:colFirst="0" w:colLast="0" w:name="_heading=h.gjdgxs" w:id="0"/>
      <w:bookmarkEnd w:id="0"/>
      <w:sdt>
        <w:sdtPr>
          <w:tag w:val="goog_rdk_20"/>
        </w:sdtPr>
        <w:sdtContent>
          <w:r w:rsidDel="00000000" w:rsidR="00000000" w:rsidRPr="00000000">
            <w:rPr>
              <w:rFonts w:ascii="Mukta Vaani" w:cs="Mukta Vaani" w:eastAsia="Mukta Vaani" w:hAnsi="Mukta Vaani"/>
              <w:sz w:val="28"/>
              <w:szCs w:val="28"/>
              <w:rtl w:val="0"/>
            </w:rPr>
            <w:t xml:space="preserve">8) સગીર - AB S/o………વૃદ્ધ ….. તેના પિતા અને કુદરતી વાલી દ્વારા સગીર……વૃદ્ધ ….. </w:t>
          </w:r>
        </w:sdtContent>
      </w:sdt>
    </w:p>
    <w:p w:rsidR="00000000" w:rsidDel="00000000" w:rsidP="00000000" w:rsidRDefault="00000000" w:rsidRPr="00000000" w14:paraId="0000000E">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રેસ. ના ………… .. </w:t>
          </w:r>
        </w:sdtContent>
      </w:sdt>
    </w:p>
    <w:p w:rsidR="00000000" w:rsidDel="00000000" w:rsidP="00000000" w:rsidRDefault="00000000" w:rsidRPr="00000000" w14:paraId="0000000F">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b w:val="1"/>
              <w:sz w:val="28"/>
              <w:szCs w:val="28"/>
              <w:rtl w:val="0"/>
            </w:rPr>
            <w:t xml:space="preserve">2. ફરિયાદીનો મુખ્ય ભાગ: </w:t>
          </w:r>
        </w:sdtContent>
      </w:sdt>
      <w:sdt>
        <w:sdtPr>
          <w:tag w:val="goog_rdk_23"/>
        </w:sdtPr>
        <w:sdtContent>
          <w:r w:rsidDel="00000000" w:rsidR="00000000" w:rsidRPr="00000000">
            <w:rPr>
              <w:rFonts w:ascii="Mukta Vaani" w:cs="Mukta Vaani" w:eastAsia="Mukta Vaani" w:hAnsi="Mukta Vaani"/>
              <w:sz w:val="28"/>
              <w:szCs w:val="28"/>
              <w:rtl w:val="0"/>
            </w:rPr>
            <w:t xml:space="preserve">પછી દાવો/ફરિયાદીના મુખ્ય ભાગને અનુસરે છે. વાદી કોર્ટ અને પ્રતિવાદીને કેસથી માહિતગાર કરે છે. તથ્યોના નિવેદનને અનુક્રમે ક્રમાંકિત ફકરાઓમાં વિભાજિત કરવામાં આવે છે. જ્યાં સુધી અનુકૂળ હોય ત્યાં સુધી ફકરામાં માત્ર એક જ આરોપ હોવો જોઈએ. તારીખો, સમય અને સંખ્યાઓ આકૃતિઓ તેમજ શબ્દોમાં વ્યક્ત કરવી જોઈએ.</w:t>
          </w:r>
        </w:sdtContent>
      </w:sdt>
    </w:p>
    <w:p w:rsidR="00000000" w:rsidDel="00000000" w:rsidP="00000000" w:rsidRDefault="00000000" w:rsidRPr="00000000" w14:paraId="00000010">
      <w:pPr>
        <w:jc w:val="both"/>
        <w:rPr>
          <w:rFonts w:ascii="Arial" w:cs="Arial" w:eastAsia="Arial" w:hAnsi="Arial"/>
          <w:b w:val="1"/>
          <w:sz w:val="28"/>
          <w:szCs w:val="28"/>
        </w:rPr>
      </w:pPr>
      <w:sdt>
        <w:sdtPr>
          <w:tag w:val="goog_rdk_24"/>
        </w:sdtPr>
        <w:sdtContent>
          <w:r w:rsidDel="00000000" w:rsidR="00000000" w:rsidRPr="00000000">
            <w:rPr>
              <w:rFonts w:ascii="Mukta Vaani" w:cs="Mukta Vaani" w:eastAsia="Mukta Vaani" w:hAnsi="Mukta Vaani"/>
              <w:b w:val="1"/>
              <w:sz w:val="28"/>
              <w:szCs w:val="28"/>
              <w:rtl w:val="0"/>
            </w:rPr>
            <w:t xml:space="preserve">ફરિયાદનું મુખ્ય ભાગ સામાન્ય રીતે આ રીતે શરૂ થાય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'ઉપરોક્ત નામના વાદી નીચે મુજબ જણાવે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 તે ………………………. ભારતમાં 'ધ લો ઓફ પ્લેડિન'માં મોઘાએ ફરિયાદીના શરીરને બે ભાગમાં વિભાજિત કર્યું છે</w:t>
          </w:r>
        </w:sdtContent>
      </w:sdt>
    </w:p>
    <w:p w:rsidR="00000000" w:rsidDel="00000000" w:rsidP="00000000" w:rsidRDefault="00000000" w:rsidRPr="00000000" w14:paraId="00000013">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 મૂળ ભાગ અને</w:t>
          </w:r>
        </w:sdtContent>
      </w:sdt>
    </w:p>
    <w:p w:rsidR="00000000" w:rsidDel="00000000" w:rsidP="00000000" w:rsidRDefault="00000000" w:rsidRPr="00000000" w14:paraId="00000014">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(2) ઔપચારિક ભાગ.</w:t>
          </w:r>
        </w:sdtContent>
      </w:sdt>
    </w:p>
    <w:p w:rsidR="00000000" w:rsidDel="00000000" w:rsidP="00000000" w:rsidRDefault="00000000" w:rsidRPr="00000000" w14:paraId="00000015">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 વાદીના શરીરનો મુખ્ય ભાગ સમર્પિત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 i ) ક્રિયાના કારણની રચના કરતી તમામ હકીકતોનું નિવેદન અને</w:t>
          </w:r>
        </w:sdtContent>
      </w:sdt>
    </w:p>
    <w:p w:rsidR="00000000" w:rsidDel="00000000" w:rsidP="00000000" w:rsidRDefault="00000000" w:rsidRPr="00000000" w14:paraId="00000017">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(ii) પ્રતિવાદીના હિત અને જવાબદારી દર્શાવતી હકીકતો. પરંતુ, પહેલેથી જ નોંધ્યું છે તેમ, ઘણીવાર અમુક પ્રારંભિક નિવેદનો સાથે ફરિયાદ શરૂ કરવી ઇચ્છનીય છે, જેને 'પ્રેરણાની બાબતો' કહેવાય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(2) ફરિયાદનો ઔપચારિક ભાગ નીચેની આવશ્યક વિગતો જણાવશે: ( i ) તારીખ જ્યારે કાર્યવાહીનું કારણ ઊભું થયું;</w:t>
          </w:r>
        </w:sdtContent>
      </w:sdt>
    </w:p>
    <w:p w:rsidR="00000000" w:rsidDel="00000000" w:rsidP="00000000" w:rsidRDefault="00000000" w:rsidRPr="00000000" w14:paraId="00000019">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(ii) અધિકારક્ષેત્રને લગતી હકીકતોનું નિવેદન;</w:t>
          </w:r>
        </w:sdtContent>
      </w:sdt>
    </w:p>
    <w:p w:rsidR="00000000" w:rsidDel="00000000" w:rsidP="00000000" w:rsidRDefault="00000000" w:rsidRPr="00000000" w14:paraId="0000001A">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(iii) અધિકારક્ષેત્ર અને કોર્ટ ફીના હેતુ માટે દાવોના મૂલ્યાંકન અંગેનું નિવેદન અને તે જણાવવું જોઈએ કે જરૂરી કોર્ટ ફી લગાડવામાં આવી છે;</w:t>
          </w:r>
        </w:sdtContent>
      </w:sdt>
    </w:p>
    <w:p w:rsidR="00000000" w:rsidDel="00000000" w:rsidP="00000000" w:rsidRDefault="00000000" w:rsidRPr="00000000" w14:paraId="0000001B">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(iv) પક્ષની લઘુમતી અથવા ગાંડપણ વિશેનું નિવેદન અથવા જો તે કોઈ અન્ય સંસ્થાનું પ્રતિનિધિત્વ કરતો હોય તો વાદીના પ્રતિનિધિ પાત્ર તરીકેનું નિવેદન;</w:t>
          </w:r>
        </w:sdtContent>
      </w:sdt>
    </w:p>
    <w:p w:rsidR="00000000" w:rsidDel="00000000" w:rsidP="00000000" w:rsidRDefault="00000000" w:rsidRPr="00000000" w14:paraId="0000001C">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(v) જ્યારે મર્યાદાના સમયગાળાની સમાપ્તિ પછી દાવો દાખલ કરવામાં આવે છે, ત્યારે નિવેદન કે જેના આધારે તેણે મર્યાદા કાયદામાંથી મુક્તિનો દાવો કર્યો છે તે જમીન અથવા આધાર દર્શાવે છે;</w:t>
          </w:r>
        </w:sdtContent>
      </w:sdt>
    </w:p>
    <w:p w:rsidR="00000000" w:rsidDel="00000000" w:rsidP="00000000" w:rsidRDefault="00000000" w:rsidRPr="00000000" w14:paraId="0000001D">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(vi) વાદી દ્વારા માંગવામાં આવેલ દરેક રાહત ચોક્કસ શબ્દોમાં લખેલી હોવી જોઈએ. નિયમ 7 કહે છે કે દરેક વાદી ખાસ કરીને વાદી જે રાહતનો દાવો કરે છે તે સરળ રીતે અથવા વૈકલ્પિક રીતે જણાવશે અને તેને સામાન્ય અથવા અન્ય રાહતની માંગણી કરવાની જરૂર રહેશે નહીં જે હંમેશા આપવામાં આવી શકે છે કારણ કે કોર્ટ તે જ હદ સુધી વિચારી શકે છે. જેમ કે તે માટે પૂછવામાં આવ્યું હતું. અને આ જ નિયમ પ્રતિવાદી દ્વારા તેના લેખિત નિવેદનમાં દાવો કરવામાં આવેલ કોઈપણ રાહતને લાગુ પડશે. વાદી દાવો માં એક કરતાં વધુ રાહતનો દાવો કરી શકે છે. તે વૈકલ્પિક રીતે રાહત મેળવી શકે છે. વાદીએ તે બધા માટે દાવો કરવો જોઈએ તે જ કારણના સંબંધમાં એક કરતાં વધુ રાહતનો દાવો કરવા માટે હકદાર છે કારણ કે તેને બાદબાકી કરાયેલી રાહતોના સંદર્ભમાં નવો દાવો લાવવાથી પ્રતિબંધિત કરવામાં આવ્યો છે, સિવાય કે જ્યારે પ્રથમ દાવામાં બાદબાકી કરવામાં આવી હોય કોર્ટની પરવાનગી [</w:t>
          </w:r>
        </w:sdtContent>
      </w:sdt>
    </w:p>
    <w:p w:rsidR="00000000" w:rsidDel="00000000" w:rsidP="00000000" w:rsidRDefault="00000000" w:rsidRPr="00000000" w14:paraId="0000001E">
      <w:pPr>
        <w:jc w:val="both"/>
        <w:rPr>
          <w:rFonts w:ascii="Arial" w:cs="Arial" w:eastAsia="Arial" w:hAnsi="Arial"/>
          <w:b w:val="1"/>
          <w:sz w:val="28"/>
          <w:szCs w:val="28"/>
        </w:rPr>
      </w:pPr>
      <w:sdt>
        <w:sdtPr>
          <w:tag w:val="goog_rdk_38"/>
        </w:sdtPr>
        <w:sdtContent>
          <w:r w:rsidDel="00000000" w:rsidR="00000000" w:rsidRPr="00000000">
            <w:rPr>
              <w:rFonts w:ascii="Mukta Vaani" w:cs="Mukta Vaani" w:eastAsia="Mukta Vaani" w:hAnsi="Mukta Vaani"/>
              <w:b w:val="1"/>
              <w:sz w:val="28"/>
              <w:szCs w:val="28"/>
              <w:rtl w:val="0"/>
            </w:rPr>
            <w:t xml:space="preserve">ઓર્ડર 2. CPC ના નિયમ 2 (3)];</w:t>
          </w:r>
        </w:sdtContent>
      </w:sdt>
    </w:p>
    <w:p w:rsidR="00000000" w:rsidDel="00000000" w:rsidP="00000000" w:rsidRDefault="00000000" w:rsidRPr="00000000" w14:paraId="0000001F">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(vii) હસ્તાક્ષર અને ચકાસણી: વાદી દ્વારા વકીલ દ્વારા ફરિયાદ પર સહી કરવી આવશ્યક છે. પરંતુ જો વાદી, ગેરહાજરીના કારણે અથવા અન્ય સારા કારણોસર, ફરિયાદ પર સહી કરવામાં અસમર્થ હોય, તો તેના પર સહી કરવા માટે તેના દ્વારા યોગ્ય રીતે અધિકૃત કોઈપણ વ્યક્તિ દ્વારા સહી કરવી આવશ્યક છે.</w:t>
          </w:r>
        </w:sdtContent>
      </w:sdt>
    </w:p>
    <w:p w:rsidR="00000000" w:rsidDel="00000000" w:rsidP="00000000" w:rsidRDefault="00000000" w:rsidRPr="00000000" w14:paraId="00000020">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ચકાસણી વાદી પોતે કરે છે.</w:t>
          </w:r>
        </w:sdtContent>
      </w:sdt>
    </w:p>
    <w:p w:rsidR="00000000" w:rsidDel="00000000" w:rsidP="00000000" w:rsidRDefault="00000000" w:rsidRPr="00000000" w14:paraId="00000021">
      <w:pPr>
        <w:jc w:val="both"/>
        <w:rPr>
          <w:rFonts w:ascii="Arial" w:cs="Arial" w:eastAsia="Arial" w:hAnsi="Arial"/>
          <w:b w:val="1"/>
          <w:sz w:val="28"/>
          <w:szCs w:val="28"/>
        </w:rPr>
      </w:pPr>
      <w:sdt>
        <w:sdtPr>
          <w:tag w:val="goog_rdk_41"/>
        </w:sdtPr>
        <w:sdtContent>
          <w:r w:rsidDel="00000000" w:rsidR="00000000" w:rsidRPr="00000000">
            <w:rPr>
              <w:rFonts w:ascii="Mukta Vaani" w:cs="Mukta Vaani" w:eastAsia="Mukta Vaani" w:hAnsi="Mukta Vaani"/>
              <w:b w:val="1"/>
              <w:sz w:val="28"/>
              <w:szCs w:val="28"/>
              <w:rtl w:val="0"/>
            </w:rPr>
            <w:t xml:space="preserve">ચકાસણી</w:t>
          </w:r>
        </w:sdtContent>
      </w:sdt>
    </w:p>
    <w:p w:rsidR="00000000" w:rsidDel="00000000" w:rsidP="00000000" w:rsidRDefault="00000000" w:rsidRPr="00000000" w14:paraId="00000022">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હું… .. (નામ), એસ/ઓ શ્રી...................... (પિતાનું નામ), ઉપરોક્ત વાદી/પ્રતિવાદી આથી ચકાસો કે ફકરાની સામગ્રી …… પ્રતિ …. ઉપરોક્ત ફરિયાદો મારી અંગત જાણકારી મુજબ સાચી અને સાચી છે અને તે પેરાની સામગ્રી…… .. થી ……. (આજીજીમાં તેમની સંખ્યા દ્વારા પારાઓનો ઉલ્લેખ કરો) હું પ્રાપ્ત માહિતી પર સાચું માનતો હતો. આ ………… .. ( તારીખ) મહિના/વર્ષના દિવસે ……….(સ્થળ) પર સહી કરી અને ચકાસેલ .</w:t>
          </w:r>
        </w:sdtContent>
      </w:sdt>
    </w:p>
    <w:p w:rsidR="00000000" w:rsidDel="00000000" w:rsidP="00000000" w:rsidRDefault="00000000" w:rsidRPr="00000000" w14:paraId="00000023">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એસડી /-</w:t>
          </w:r>
        </w:sdtContent>
      </w:sdt>
    </w:p>
    <w:p w:rsidR="00000000" w:rsidDel="00000000" w:rsidP="00000000" w:rsidRDefault="00000000" w:rsidRPr="00000000" w14:paraId="00000024">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(વાદી/પ્રતિવાદી)</w:t>
          </w:r>
        </w:sdtContent>
      </w:sdt>
    </w:p>
    <w:p w:rsidR="00000000" w:rsidDel="00000000" w:rsidP="00000000" w:rsidRDefault="00000000" w:rsidRPr="00000000" w14:paraId="00000025">
      <w:pPr>
        <w:jc w:val="both"/>
        <w:rPr>
          <w:rFonts w:ascii="Arial" w:cs="Arial" w:eastAsia="Arial" w:hAnsi="Arial"/>
          <w:b w:val="1"/>
          <w:sz w:val="28"/>
          <w:szCs w:val="28"/>
        </w:rPr>
      </w:pPr>
      <w:sdt>
        <w:sdtPr>
          <w:tag w:val="goog_rdk_45"/>
        </w:sdtPr>
        <w:sdtContent>
          <w:r w:rsidDel="00000000" w:rsidR="00000000" w:rsidRPr="00000000">
            <w:rPr>
              <w:rFonts w:ascii="Mukta Vaani" w:cs="Mukta Vaani" w:eastAsia="Mukta Vaani" w:hAnsi="Mukta Vaani"/>
              <w:b w:val="1"/>
              <w:sz w:val="28"/>
              <w:szCs w:val="28"/>
              <w:rtl w:val="0"/>
            </w:rPr>
            <w:t xml:space="preserve">ઓર્ડર 6 નિયમ 15 (4) સીપીસી, 1908 હેઠળ પ્રદાન કરેલ એફિડેવિટ પણ વાદી સાથે જોડાયેલ હોવી જોઈએ. વાદી તેના દાવા માટે આધાર રાખે છે તેવા તમામ દસ્તાવેજો ઓર્ડર 7 નિયમ 14 (1) સીપીસી અનુસાર દસ્તાવેજોની એક અલગ સૂચિ સાથે જોડાયેલ હોવા જોઈએ. , 1908.</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rpAxcUBKQnekAdDoYPWhCeBV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MghoLmdqZGd4czgAciExaVNjbVN2eTI3WmdtUWRHLWpLSU0xdEszOUNuRURJM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2021-01-21T02:40:00Z</dcterms:created>
  <dc:creator>Lenovo</dc:creator>
</cp:coreProperties>
</file>