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43F5" w14:textId="77777777" w:rsidR="00DE708F" w:rsidRPr="00DE708F" w:rsidRDefault="00DE708F" w:rsidP="00DE708F">
      <w:pPr xmlns:w="http://schemas.openxmlformats.org/wordprocessingml/2006/main">
        <w:shd w:val="clear" w:color="auto" w:fill="FFFFFF"/>
        <w:spacing w:before="495" w:after="345" w:line="600" w:lineRule="atLeast"/>
        <w:outlineLvl w:val="0"/>
        <w:rPr>
          <w:rFonts w:ascii="Arial" w:eastAsia="Times New Roman" w:hAnsi="Arial" w:cs="Arial"/>
          <w:color w:val="111111"/>
          <w:kern w:val="36"/>
          <w:sz w:val="48"/>
          <w:szCs w:val="48"/>
          <w:lang w:eastAsia="en-IN"/>
        </w:rPr>
      </w:pPr>
      <w:r xmlns:w="http://schemas.openxmlformats.org/wordprocessingml/2006/main" w:rsidRPr="00DE708F">
        <w:rPr>
          <w:rFonts w:ascii="Arial" w:eastAsia="Times New Roman" w:hAnsi="Arial" w:cs="Arial"/>
          <w:color w:val="111111"/>
          <w:kern w:val="36"/>
          <w:sz w:val="48"/>
          <w:szCs w:val="48"/>
          <w:lang w:eastAsia="en-IN"/>
        </w:rPr>
        <w:t xml:space="preserve">कंपनी कायद्याच्या कलम 423 अंतर्गत अपील</w:t>
      </w:r>
    </w:p>
    <w:p w14:paraId="4649E718" w14:textId="1B9D0F13" w:rsidR="00DE708F" w:rsidRPr="00DE708F" w:rsidRDefault="00DE708F" w:rsidP="00DE708F">
      <w:pPr xmlns:w="http://schemas.openxmlformats.org/wordprocessingml/2006/main">
        <w:shd w:val="clear" w:color="auto" w:fill="FFFFFF"/>
        <w:spacing w:after="390" w:line="390" w:lineRule="atLeast"/>
        <w:rPr>
          <w:rFonts w:ascii="Verdana" w:eastAsia="Times New Roman" w:hAnsi="Verdana" w:cs="Times New Roman"/>
          <w:color w:val="222222"/>
          <w:sz w:val="23"/>
          <w:szCs w:val="23"/>
          <w:lang w:eastAsia="en-IN"/>
        </w:rPr>
      </w:pPr>
      <w:r xmlns:w="http://schemas.openxmlformats.org/wordprocessingml/2006/main" w:rsidRPr="00DE708F">
        <w:rPr>
          <w:rFonts w:ascii="Arial" w:hAnsi="Arial" w:cs="Arial"/>
          <w:lang w:eastAsia="en-IN"/>
        </w:rPr>
        <w:t xml:space="preserve">कलम 423 मध्ये </w:t>
      </w:r>
      <w:r xmlns:w="http://schemas.openxmlformats.org/wordprocessingml/2006/main" w:rsidRPr="00DE708F">
        <w:rPr>
          <w:rFonts w:ascii="Verdana" w:eastAsia="Times New Roman" w:hAnsi="Verdana" w:cs="Times New Roman"/>
          <w:color w:val="222222"/>
          <w:sz w:val="23"/>
          <w:szCs w:val="23"/>
          <w:lang w:eastAsia="en-IN"/>
        </w:rPr>
        <w:t xml:space="preserve">असे नमूद केले आहे की, अपील न्यायाधिकरणाच्या आदेशामुळे कोणतीही व्यक्ती नाराज असल्यास अपील न्यायाधिकरणाने पीडित व्यक्तीला दिलेला आदेश प्राप्त झाल्यापासून 60 दिवसांच्या आत सर्वोच्च न्यायालयात अपील दाखल करू शकते. सर्वोच्च न्यायालय साठ दिवसांच्या कालावधीनंतर अपील दाखल करण्याची परवानगी देऊ शकते जर असे मानले जाते की या कालावधीत अपील दाखल न करण्याचे पुरेसे कारण आहे आणि अपील आणखी साठ दिवसांच्या कालावधीत दाखल करावे लागेल. .</w:t>
      </w:r>
    </w:p>
    <w:p w14:paraId="1DB23858" w14:textId="77777777" w:rsidR="00DE708F" w:rsidRDefault="00DE708F" w:rsidP="00DE708F">
      <w:pPr xmlns:w="http://schemas.openxmlformats.org/wordprocessingml/2006/main">
        <w:pStyle w:val="Heading1"/>
        <w:shd w:val="clear" w:color="auto" w:fill="FFFFFF"/>
        <w:spacing w:before="495" w:beforeAutospacing="0" w:after="345" w:afterAutospacing="0" w:line="600" w:lineRule="atLeast"/>
        <w:rPr>
          <w:rFonts w:ascii="Arial" w:hAnsi="Arial" w:cs="Arial"/>
          <w:b w:val="0"/>
          <w:bCs w:val="0"/>
          <w:color w:val="111111"/>
        </w:rPr>
      </w:pPr>
      <w:r xmlns:w="http://schemas.openxmlformats.org/wordprocessingml/2006/main">
        <w:rPr>
          <w:rStyle w:val="ez-toc-section"/>
          <w:rFonts w:ascii="Arial" w:hAnsi="Arial" w:cs="Arial"/>
          <w:b w:val="0"/>
          <w:bCs w:val="0"/>
          <w:color w:val="111111"/>
        </w:rPr>
        <w:t xml:space="preserve">अपील बद्दल</w:t>
      </w:r>
    </w:p>
    <w:p w14:paraId="59285AC3"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कंपनी कायदा, 2013 च्या कलम 423 अंतर्गत अपीलचा मसुदा तयार करताना त्याचे एक विशिष्ट स्वरूप आहे. अपीलचा मसुदा तयार करण्याचा योग्य मार्ग आणि स्वरूप खालील परिच्छेदांमध्ये स्पष्ट केले आहे.</w:t>
      </w:r>
    </w:p>
    <w:p w14:paraId="7C2EE006" w14:textId="77777777" w:rsidR="00DE708F" w:rsidRDefault="00DE708F" w:rsidP="00DE708F">
      <w:pPr xmlns:w="http://schemas.openxmlformats.org/wordprocessingml/2006/main">
        <w:pStyle w:val="Heading2"/>
        <w:shd w:val="clear" w:color="auto" w:fill="FFFFFF"/>
        <w:spacing w:before="450" w:after="300" w:line="570" w:lineRule="atLeast"/>
        <w:rPr>
          <w:rFonts w:ascii="Arial" w:hAnsi="Arial" w:cs="Arial"/>
          <w:color w:val="111111"/>
          <w:sz w:val="41"/>
          <w:szCs w:val="41"/>
        </w:rPr>
      </w:pPr>
      <w:r xmlns:w="http://schemas.openxmlformats.org/wordprocessingml/2006/main">
        <w:rPr>
          <w:rStyle w:val="ez-toc-section"/>
          <w:rFonts w:ascii="Arial" w:hAnsi="Arial" w:cs="Arial"/>
          <w:b/>
          <w:bCs/>
          <w:color w:val="111111"/>
          <w:sz w:val="41"/>
          <w:szCs w:val="41"/>
        </w:rPr>
        <w:t xml:space="preserve">अपीलचा मसुदा तयार करणे</w:t>
      </w:r>
    </w:p>
    <w:p w14:paraId="2D5549AE"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कायदेशीर दस्तऐवज लिहिताना एखाद्याने अत्यंत जागरूक असले पाहिजे आणि आपण ज्या अधिकार्यांसाठी कायदेशीर दस्तऐवज लिहित आहात ते नेहमी लक्षात ठेवा. अपील संबंधित न्यायाधीशांना उद्देशून केले पाहिजे आणि सुरुवात नम्र स्वरात लिहिली पाहिजे. बहुतेक अपील 'मोस्ट रिस्पेक्टली </w:t>
      </w:r>
      <w:proofErr xmlns:w="http://schemas.openxmlformats.org/wordprocessingml/2006/main" w:type="spellStart"/>
      <w:r xmlns:w="http://schemas.openxmlformats.org/wordprocessingml/2006/main">
        <w:rPr>
          <w:rFonts w:ascii="Verdana" w:hAnsi="Verdana"/>
          <w:color w:val="222222"/>
          <w:sz w:val="23"/>
          <w:szCs w:val="23"/>
        </w:rPr>
        <w:t xml:space="preserve">शोथ </w:t>
      </w:r>
      <w:proofErr xmlns:w="http://schemas.openxmlformats.org/wordprocessingml/2006/main" w:type="spellEnd"/>
      <w:r xmlns:w="http://schemas.openxmlformats.org/wordprocessingml/2006/main">
        <w:rPr>
          <w:rFonts w:ascii="Verdana" w:hAnsi="Verdana"/>
          <w:color w:val="222222"/>
          <w:sz w:val="23"/>
          <w:szCs w:val="23"/>
        </w:rPr>
        <w:t xml:space="preserve">' ने सुरू होतात जेथे केसची तथ्ये आणि परिस्थिती आणि सर्व प्रश्नांची तपशीलवार माहिती नमूद केली जाते.</w:t>
      </w:r>
    </w:p>
    <w:p w14:paraId="3BF869A9"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 नेहमी लहान, संक्षिप्त आणि स्पष्ट ठेवण्याचा प्रयत्न केला पाहिजे. ज्या ठिकाणी सोप्या पर्यायाने काम करता येईल अशा ठिकाणी लांब, गुंतागुंतीचे शब्द वापरणे टाळावे. अपील स्वतःच पूर्ण असले पाहिजे आणि अपीलची लांबी विचारात न घेता सर्व भौतिक तथ्ये असावीत. कोणतीही महत्त्वाची माहिती सोडली जाऊ नये जी प्रकरणाशी संबंधित आहे.</w:t>
      </w:r>
    </w:p>
    <w:p w14:paraId="43FA3CE1"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lastRenderedPageBreak xmlns:w="http://schemas.openxmlformats.org/wordprocessingml/2006/main"/>
      </w:r>
      <w:r xmlns:w="http://schemas.openxmlformats.org/wordprocessingml/2006/main">
        <w:rPr>
          <w:rFonts w:ascii="Verdana" w:hAnsi="Verdana"/>
          <w:color w:val="222222"/>
          <w:sz w:val="23"/>
          <w:szCs w:val="23"/>
        </w:rPr>
        <w:t xml:space="preserve">अपीलातील सर्व माहिती खरी आणि अचूक असल्याची खात्री करणे आवश्यक आहे. अपील लिहिण्यासाठी अचूक असणे हा एक महत्त्वाचा भाग आहे. अपीलात दिलेले सर्व तपशील खरे आणि तपशीलवार आहेत याची खात्री करा. अपीलमधील माहितीची थोडीशी विसंगती देखील दस्तऐवजाच्या कायदेशीर वैधतेसाठी विनाशकारी ठरू शकते.</w:t>
      </w:r>
    </w:p>
    <w:p w14:paraId="71FE5E53"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अपीलचा मसुदा तयार करताना व्याकरणाचा योग्य वापर लक्षात ठेवला पाहिजे कारण तो वाचणाऱ्या व्यक्तीला केवळ योग्य ठसा उमटवत नाही तर कोणताही गोंधळ टाळतो आणि वाचकाला खरा अर्थ प्राप्त होतो. त्याच प्रकारे तुम्हाला तुमच्या विरामचिन्हांबद्दल खूप सावध असले पाहिजे. चुकीचे विरामचिन्हे वापरल्याने गोंधळ निर्माण झाला आणि वाचकाचे लक्ष विचलित झाले.</w:t>
      </w:r>
    </w:p>
    <w:p w14:paraId="46758725"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कोणतीही संदिग्धता टाळण्यासाठी, अपीलचा मसुदा तयार करताना सक्रिय आवाज वापरा. सक्रिय आवाजाचा वापर मुख्यतः वाक्यात कोणी काय केले पाहिजे हे दर्शविण्यास मदत करतो. निष्क्रीय आवाजाचा वापर केल्याने समजणे कठीण होते कारण ते वाक्ये लांबलचक आणि सर्वसमावेशक बनवते </w:t>
      </w:r>
      <w:proofErr xmlns:w="http://schemas.openxmlformats.org/wordprocessingml/2006/main" w:type="gramStart"/>
      <w:r xmlns:w="http://schemas.openxmlformats.org/wordprocessingml/2006/main">
        <w:rPr>
          <w:rFonts w:ascii="Verdana" w:hAnsi="Verdana"/>
          <w:color w:val="222222"/>
          <w:sz w:val="23"/>
          <w:szCs w:val="23"/>
        </w:rPr>
        <w:t xml:space="preserve">आणि प्रक्रियेत </w:t>
      </w:r>
      <w:proofErr xmlns:w="http://schemas.openxmlformats.org/wordprocessingml/2006/main" w:type="gramEnd"/>
      <w:r xmlns:w="http://schemas.openxmlformats.org/wordprocessingml/2006/main">
        <w:rPr>
          <w:rFonts w:ascii="Verdana" w:hAnsi="Verdana"/>
          <w:color w:val="222222"/>
          <w:sz w:val="23"/>
          <w:szCs w:val="23"/>
        </w:rPr>
        <w:t xml:space="preserve">वाचक लेखनातील अस्पष्टतेमुळे विचलित होण्याची शक्यता वाढवते.</w:t>
      </w:r>
    </w:p>
    <w:p w14:paraId="25CE6CFC"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उदाहरणार्थ </w:t>
      </w:r>
      <w:proofErr xmlns:w="http://schemas.openxmlformats.org/wordprocessingml/2006/main" w:type="gramStart"/>
      <w:r xmlns:w="http://schemas.openxmlformats.org/wordprocessingml/2006/main">
        <w:rPr>
          <w:rFonts w:ascii="Verdana" w:hAnsi="Verdana"/>
          <w:color w:val="222222"/>
          <w:sz w:val="23"/>
          <w:szCs w:val="23"/>
        </w:rPr>
        <w:t xml:space="preserve">“वकिलाने अपीलचा मसुदा तयार केला” हे वाक्य “वकिलाने अपीलचा मसुदा तयार केला” या वाक्याप्रमाणे स्पष्ट नाही </w:t>
      </w:r>
      <w:r xmlns:w="http://schemas.openxmlformats.org/wordprocessingml/2006/main">
        <w:rPr>
          <w:rFonts w:ascii="Verdana" w:hAnsi="Verdana"/>
          <w:color w:val="222222"/>
          <w:sz w:val="23"/>
          <w:szCs w:val="23"/>
        </w:rPr>
        <w:t xml:space="preserve">. </w:t>
      </w:r>
      <w:proofErr xmlns:w="http://schemas.openxmlformats.org/wordprocessingml/2006/main" w:type="gramEnd"/>
      <w:r xmlns:w="http://schemas.openxmlformats.org/wordprocessingml/2006/main">
        <w:rPr>
          <w:rFonts w:ascii="Verdana" w:hAnsi="Verdana"/>
          <w:color w:val="222222"/>
          <w:sz w:val="23"/>
          <w:szCs w:val="23"/>
        </w:rPr>
        <w:t xml:space="preserve">सक्रिय आवाज केवळ वाक्य समजण्यास सोपे बनवते.</w:t>
      </w:r>
    </w:p>
    <w:p w14:paraId="7B37D184"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आणखी एका गोष्टीबद्दल जागरुक राहणे म्हणजे अपीलमध्ये कायदेशीर शब्द लिहिणे टाळणे. लेखन शक्य तितके सोपे ठेवावे आणि लेखनात सातत्य ठेवावे आणि एकाच गोष्टीसाठी वेगवेगळे शब्द पुन्हा पुन्हा वापरणे टाळावे, यामुळे वाचकाचा संभ्रम निर्माण होतो.</w:t>
      </w:r>
    </w:p>
    <w:p w14:paraId="276DAA38"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योग्य अत्यावश्यकता वापरणे खूप महत्वाचे आहे कारण ते कायदेशीर बंधन स्थापित करण्यासाठी वापरले जाते. अत्यावश्यकांमध्ये प्रामुख्याने शब्दांचा समावेश होतो जसे की:</w:t>
      </w:r>
    </w:p>
    <w:p w14:paraId="3527E429" w14:textId="77777777" w:rsidR="00DE708F" w:rsidRDefault="00DE708F" w:rsidP="00DE708F">
      <w:pPr xmlns:w="http://schemas.openxmlformats.org/wordprocessingml/2006/main">
        <w:numPr>
          <w:ilvl w:val="0"/>
          <w:numId w:val="1"/>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करील</w:t>
      </w:r>
    </w:p>
    <w:p w14:paraId="5668CD1D" w14:textId="77777777" w:rsidR="00DE708F" w:rsidRDefault="00DE708F" w:rsidP="00DE708F">
      <w:pPr xmlns:w="http://schemas.openxmlformats.org/wordprocessingml/2006/main">
        <w:numPr>
          <w:ilvl w:val="0"/>
          <w:numId w:val="1"/>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हे केलेच पाहिजे</w:t>
      </w:r>
    </w:p>
    <w:p w14:paraId="0D91B1AC" w14:textId="77777777" w:rsidR="00DE708F" w:rsidRDefault="00DE708F" w:rsidP="00DE708F">
      <w:pPr xmlns:w="http://schemas.openxmlformats.org/wordprocessingml/2006/main">
        <w:numPr>
          <w:ilvl w:val="0"/>
          <w:numId w:val="1"/>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होईल</w:t>
      </w:r>
    </w:p>
    <w:p w14:paraId="2959C8AF" w14:textId="77777777" w:rsidR="00DE708F" w:rsidRDefault="00DE708F" w:rsidP="00DE708F">
      <w:pPr xmlns:w="http://schemas.openxmlformats.org/wordprocessingml/2006/main">
        <w:numPr>
          <w:ilvl w:val="0"/>
          <w:numId w:val="1"/>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पाहिजे</w:t>
      </w:r>
    </w:p>
    <w:p w14:paraId="7474BA10"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lastRenderedPageBreak xmlns:w="http://schemas.openxmlformats.org/wordprocessingml/2006/main"/>
      </w:r>
      <w:r xmlns:w="http://schemas.openxmlformats.org/wordprocessingml/2006/main">
        <w:rPr>
          <w:rFonts w:ascii="Verdana" w:hAnsi="Verdana"/>
          <w:color w:val="222222"/>
          <w:sz w:val="23"/>
          <w:szCs w:val="23"/>
        </w:rPr>
        <w:t xml:space="preserve">योग्य अत्यावश्यकता ठेवल्याने तुमच्या लेखनात स्पष्टता येते आणि वाक्याचा खरा अर्थ वाचकांपर्यंत पोचवण्यास मदत होते.</w:t>
      </w:r>
    </w:p>
    <w:p w14:paraId="3D12E582"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तुम्ही अपीलमध्ये लिहीलेला प्रत्येक शब्द क्लायंटच्या हितासाठी योग्यरित्या सानुकूलित केलेला असावा. अपीलचा मसुदा प्रतिवादीची केस रद्द करण्याच्या मार्गाने तयार केला जावा. प्रतिवादीच्या केसला अनुकूल असलेली सर्व माहिती टाळली पाहिजे आणि ती माहिती समाविष्ट करणे महत्वाचे असल्यास, आपल्या क्लायंटच्या केससाठी हानिकारक सिद्ध होणार नाही अशा पद्धतीने माहिती लिहा.</w:t>
      </w:r>
    </w:p>
    <w:p w14:paraId="18FB8312" w14:textId="77777777" w:rsidR="00DE708F" w:rsidRDefault="00DE708F" w:rsidP="00DE708F">
      <w:pPr xmlns:w="http://schemas.openxmlformats.org/wordprocessingml/2006/main">
        <w:pStyle w:val="Heading2"/>
        <w:shd w:val="clear" w:color="auto" w:fill="FFFFFF"/>
        <w:spacing w:before="450" w:after="300" w:line="570" w:lineRule="atLeast"/>
        <w:rPr>
          <w:rFonts w:ascii="Arial" w:hAnsi="Arial" w:cs="Arial"/>
          <w:color w:val="111111"/>
          <w:sz w:val="41"/>
          <w:szCs w:val="41"/>
        </w:rPr>
      </w:pPr>
      <w:r xmlns:w="http://schemas.openxmlformats.org/wordprocessingml/2006/main">
        <w:rPr>
          <w:rStyle w:val="ez-toc-section"/>
          <w:rFonts w:ascii="Arial" w:hAnsi="Arial" w:cs="Arial"/>
          <w:b/>
          <w:bCs/>
          <w:color w:val="111111"/>
          <w:sz w:val="41"/>
          <w:szCs w:val="41"/>
        </w:rPr>
        <w:t xml:space="preserve">सारांश</w:t>
      </w:r>
    </w:p>
    <w:p w14:paraId="03E01106"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सारांश सारांश आणि प्रकरणातील तथ्यांबद्दल थोडक्यात माहिती देत आहे. हे लक्षात ठेवले पाहिजे की सारांश शक्य तितका संक्षिप्त असावा आणि प्रकरणातील तथ्ये स्पष्टपणे समजण्यास सक्षम असावे. सारांशाचा मसुदा अशा प्रकारे तयार केला पाहिजे की न्यायाधीशांना फक्त वाचूनच प्रकरणातील तथ्य समजेल आणि तेही अगदी कमी वेळात. एक चांगला मसुदा तयार केलेला सारांश हा एक बोनस आहे कारण तो न्यायाधीशांना प्रभावित करतो आणि केसचे प्रतिनिधित्व करणाऱ्या वकिलाला वरचा हात देतो.</w:t>
      </w:r>
    </w:p>
    <w:p w14:paraId="45F9D198"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प्रकरणातील प्रमुख मुद्दे आणि घटनांची नोंद करण्यासाठी क्रमांकित यादी वापरून सारांश तयार केला जाऊ शकतो आणि घटना अशा प्रकारे लिहिल्या पाहिजेत की ते एका घटनेतून दुसर्‍या घटनेत सहजतेने प्रवाहित व्हावे आणि वाचकाला चिंतन करणे सोपे होईल. गुण केसच्या मुख्य सारांशाशी जोडलेले नसलेले कोणतेही अतिरिक्त शब्द किंवा वाक्य वापरले जाऊ नये.</w:t>
      </w:r>
    </w:p>
    <w:p w14:paraId="1BEA99D3" w14:textId="77777777" w:rsidR="00DE708F" w:rsidRDefault="00DE708F" w:rsidP="00DE708F">
      <w:pPr xmlns:w="http://schemas.openxmlformats.org/wordprocessingml/2006/main">
        <w:pStyle w:val="Heading2"/>
        <w:shd w:val="clear" w:color="auto" w:fill="FFFFFF"/>
        <w:spacing w:before="450" w:after="300" w:line="570" w:lineRule="atLeast"/>
        <w:rPr>
          <w:rFonts w:ascii="Arial" w:hAnsi="Arial" w:cs="Arial"/>
          <w:color w:val="111111"/>
          <w:sz w:val="41"/>
          <w:szCs w:val="41"/>
        </w:rPr>
      </w:pPr>
      <w:r xmlns:w="http://schemas.openxmlformats.org/wordprocessingml/2006/main">
        <w:rPr>
          <w:rStyle w:val="ez-toc-section"/>
          <w:rFonts w:ascii="Arial" w:hAnsi="Arial" w:cs="Arial"/>
          <w:b/>
          <w:bCs/>
          <w:color w:val="111111"/>
          <w:sz w:val="41"/>
          <w:szCs w:val="41"/>
        </w:rPr>
        <w:t xml:space="preserve">तारखा आणि कार्यक्रमांची यादी</w:t>
      </w:r>
    </w:p>
    <w:p w14:paraId="121BF2D2"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या शीर्षकाखाली, खटल्यातील प्रमुख घटना कालक्रमानुसार योग्य तारखांसह लिहाव्यात. यामुळे न्यायाधीशांना खटल्यातील महत्त्वाच्या घटनांशी परिचित होणे सोपे होते आणि एखाद्याला खटल्यातील संपूर्ण तथ्ये जाणून घेण्याची गरज नाही, प्रक्रियेतील वेळेची बचत होते.</w:t>
      </w:r>
    </w:p>
    <w:p w14:paraId="553F1A7C" w14:textId="77777777" w:rsidR="00DE708F" w:rsidRDefault="00DE708F" w:rsidP="00DE708F">
      <w:pPr xmlns:w="http://schemas.openxmlformats.org/wordprocessingml/2006/main">
        <w:pStyle w:val="Heading2"/>
        <w:shd w:val="clear" w:color="auto" w:fill="FFFFFF"/>
        <w:spacing w:before="450" w:after="300" w:line="570" w:lineRule="atLeast"/>
        <w:rPr>
          <w:rFonts w:ascii="Arial" w:hAnsi="Arial" w:cs="Arial"/>
          <w:color w:val="111111"/>
          <w:sz w:val="41"/>
          <w:szCs w:val="41"/>
        </w:rPr>
      </w:pPr>
      <w:r xmlns:w="http://schemas.openxmlformats.org/wordprocessingml/2006/main">
        <w:rPr>
          <w:rStyle w:val="ez-toc-section"/>
          <w:rFonts w:ascii="Arial" w:hAnsi="Arial" w:cs="Arial"/>
          <w:b/>
          <w:bCs/>
          <w:color w:val="111111"/>
          <w:sz w:val="41"/>
          <w:szCs w:val="41"/>
        </w:rPr>
        <w:lastRenderedPageBreak xmlns:w="http://schemas.openxmlformats.org/wordprocessingml/2006/main"/>
      </w:r>
      <w:r xmlns:w="http://schemas.openxmlformats.org/wordprocessingml/2006/main">
        <w:rPr>
          <w:rStyle w:val="ez-toc-section"/>
          <w:rFonts w:ascii="Arial" w:hAnsi="Arial" w:cs="Arial"/>
          <w:b/>
          <w:bCs/>
          <w:color w:val="111111"/>
          <w:sz w:val="41"/>
          <w:szCs w:val="41"/>
        </w:rPr>
        <w:t xml:space="preserve">न्यायालय आणि अधिकार क्षेत्र</w:t>
      </w:r>
    </w:p>
    <w:p w14:paraId="70E7E9BA"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भारताच्या सर्वोच्च न्यायालयात अपील दाखल करण्यात आले आहे आणि हे अपील सर्वोच्च न्यायालयाच्या अपीलीय अधिकार क्षेत्राच्या रडार अंतर्गत येते हे दाखवणे अत्यंत महत्त्वाचे आहे. अपीलीय अधिकार क्षेत्र हे इतर खटल्याच्या किंवा कनिष्ठ न्यायालयांनी दिलेल्या मागील निर्णयांचे पुनरावलोकन, सुधारणा आणि रद्द करण्याचा न्यायालयाला दिलेला अधिकार आहे.</w:t>
      </w:r>
    </w:p>
    <w:p w14:paraId="0BFE66E1"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हे असे लिहिले पाहिजे:</w:t>
      </w:r>
    </w:p>
    <w:p w14:paraId="39BD8534"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 </w:t>
      </w:r>
    </w:p>
    <w:p w14:paraId="36ABEFF6"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jc w:val="center"/>
        <w:rPr>
          <w:rFonts w:ascii="Verdana" w:hAnsi="Verdana"/>
          <w:color w:val="222222"/>
          <w:sz w:val="23"/>
          <w:szCs w:val="23"/>
        </w:rPr>
      </w:pPr>
      <w:r xmlns:w="http://schemas.openxmlformats.org/wordprocessingml/2006/main">
        <w:rPr>
          <w:rFonts w:ascii="Verdana" w:hAnsi="Verdana"/>
          <w:color w:val="222222"/>
          <w:sz w:val="23"/>
          <w:szCs w:val="23"/>
        </w:rPr>
        <w:t xml:space="preserve">भारताच्या सर्वोच्च न्यायालयात</w:t>
      </w:r>
    </w:p>
    <w:p w14:paraId="7D21828F"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jc w:val="center"/>
        <w:rPr>
          <w:rFonts w:ascii="Verdana" w:hAnsi="Verdana"/>
          <w:color w:val="222222"/>
          <w:sz w:val="23"/>
          <w:szCs w:val="23"/>
        </w:rPr>
      </w:pPr>
      <w:r xmlns:w="http://schemas.openxmlformats.org/wordprocessingml/2006/main">
        <w:rPr>
          <w:rFonts w:ascii="Verdana" w:hAnsi="Verdana"/>
          <w:color w:val="222222"/>
          <w:sz w:val="23"/>
          <w:szCs w:val="23"/>
        </w:rPr>
        <w:t xml:space="preserve">(सिव्हिल अपील अधिकार क्षेत्र)</w:t>
      </w:r>
    </w:p>
    <w:p w14:paraId="099AB21F"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jc w:val="center"/>
        <w:rPr>
          <w:rFonts w:ascii="Verdana" w:hAnsi="Verdana"/>
          <w:color w:val="222222"/>
          <w:sz w:val="23"/>
          <w:szCs w:val="23"/>
        </w:rPr>
      </w:pPr>
      <w:r xmlns:w="http://schemas.openxmlformats.org/wordprocessingml/2006/main">
        <w:rPr>
          <w:rFonts w:ascii="Verdana" w:hAnsi="Verdana"/>
          <w:color w:val="222222"/>
          <w:sz w:val="23"/>
          <w:szCs w:val="23"/>
        </w:rPr>
        <w:t xml:space="preserve">(कंपनी कायदा, 2013 च्या कलम 423 अंतर्गत)</w:t>
      </w:r>
    </w:p>
    <w:p w14:paraId="0EB000A5"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jc w:val="center"/>
        <w:rPr>
          <w:rFonts w:ascii="Verdana" w:hAnsi="Verdana"/>
          <w:color w:val="222222"/>
          <w:sz w:val="23"/>
          <w:szCs w:val="23"/>
        </w:rPr>
      </w:pPr>
      <w:r xmlns:w="http://schemas.openxmlformats.org/wordprocessingml/2006/main">
        <w:rPr>
          <w:rFonts w:ascii="Verdana" w:hAnsi="Verdana"/>
          <w:color w:val="222222"/>
          <w:sz w:val="23"/>
          <w:szCs w:val="23"/>
        </w:rPr>
        <w:t xml:space="preserve">दिवाणी अपील क्र. 20 च्या _</w:t>
      </w:r>
    </w:p>
    <w:p w14:paraId="111561F5" w14:textId="77777777" w:rsidR="00DE708F" w:rsidRDefault="00DE708F" w:rsidP="00DE708F">
      <w:pPr xmlns:w="http://schemas.openxmlformats.org/wordprocessingml/2006/main">
        <w:pStyle w:val="Heading2"/>
        <w:shd w:val="clear" w:color="auto" w:fill="FFFFFF"/>
        <w:spacing w:before="450" w:after="300" w:line="570" w:lineRule="atLeast"/>
        <w:rPr>
          <w:rFonts w:ascii="Arial" w:hAnsi="Arial" w:cs="Arial"/>
          <w:color w:val="111111"/>
          <w:sz w:val="41"/>
          <w:szCs w:val="41"/>
        </w:rPr>
      </w:pPr>
      <w:r xmlns:w="http://schemas.openxmlformats.org/wordprocessingml/2006/main">
        <w:rPr>
          <w:rStyle w:val="ez-toc-section"/>
          <w:rFonts w:ascii="Arial" w:hAnsi="Arial" w:cs="Arial"/>
          <w:b/>
          <w:bCs/>
          <w:color w:val="111111"/>
          <w:sz w:val="41"/>
          <w:szCs w:val="41"/>
        </w:rPr>
        <w:t xml:space="preserve">कारण शीर्षक</w:t>
      </w:r>
    </w:p>
    <w:p w14:paraId="7C5BA754"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अपीलमधील कारण शीर्षक खालील तपशील नमूद करेल:</w:t>
      </w:r>
    </w:p>
    <w:p w14:paraId="632F2B9D" w14:textId="77777777" w:rsidR="00DE708F" w:rsidRDefault="00DE708F" w:rsidP="00DE708F">
      <w:pPr xmlns:w="http://schemas.openxmlformats.org/wordprocessingml/2006/main">
        <w:numPr>
          <w:ilvl w:val="0"/>
          <w:numId w:val="2"/>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पक्षांची नावे</w:t>
      </w:r>
    </w:p>
    <w:p w14:paraId="23A907AB" w14:textId="77777777" w:rsidR="00DE708F" w:rsidRDefault="00DE708F" w:rsidP="00DE708F">
      <w:pPr xmlns:w="http://schemas.openxmlformats.org/wordprocessingml/2006/main">
        <w:numPr>
          <w:ilvl w:val="0"/>
          <w:numId w:val="2"/>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पक्षांचे वर्णन</w:t>
      </w:r>
    </w:p>
    <w:p w14:paraId="2697F899" w14:textId="77777777" w:rsidR="00DE708F" w:rsidRDefault="00DE708F" w:rsidP="00DE708F">
      <w:pPr xmlns:w="http://schemas.openxmlformats.org/wordprocessingml/2006/main">
        <w:numPr>
          <w:ilvl w:val="0"/>
          <w:numId w:val="2"/>
        </w:numPr>
        <w:shd w:val="clear" w:color="auto" w:fill="FFFFFF"/>
        <w:spacing w:before="100" w:beforeAutospacing="1" w:after="100" w:afterAutospacing="1" w:line="390" w:lineRule="atLeast"/>
        <w:ind w:left="1035"/>
        <w:rPr>
          <w:rFonts w:ascii="Verdana" w:hAnsi="Verdana"/>
          <w:color w:val="222222"/>
          <w:sz w:val="23"/>
          <w:szCs w:val="23"/>
        </w:rPr>
      </w:pPr>
      <w:r xmlns:w="http://schemas.openxmlformats.org/wordprocessingml/2006/main">
        <w:rPr>
          <w:rFonts w:ascii="Verdana" w:hAnsi="Verdana"/>
          <w:color w:val="222222"/>
          <w:sz w:val="23"/>
          <w:szCs w:val="23"/>
        </w:rPr>
        <w:t xml:space="preserve">पक्षांची क्षमता</w:t>
      </w:r>
    </w:p>
    <w:p w14:paraId="2F28D861"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कारण शीर्षकाचा उद्देश न्यायाधीशांना खटल्यातील पक्षकारांशी परिचित करून देणे हा आहे. अपीलकर्ता विरुद्ध प्रतिवादी हे स्वरूप पक्षांचे वर्णन करण्यासाठी आणि पक्षांच्या नावाचा उल्लेख करण्यासाठी आणि त्यांच्या निवासी पत्त्यासारख्या काही माहितीसह पक्षकारांच्या नावांचा उल्लेख करण्यासाठी वापरला जावा आणि पक्षकारानुसार 'अपीलकर्ता' किंवा 'प्रतिवादी' लिहा.</w:t>
      </w:r>
    </w:p>
    <w:p w14:paraId="4D01D010"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उदाहरणार्थ:</w:t>
      </w:r>
    </w:p>
    <w:p w14:paraId="3C218AC9" w14:textId="7542D4D0"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lastRenderedPageBreak xmlns:w="http://schemas.openxmlformats.org/wordprocessingml/2006/main"/>
      </w:r>
      <w:r xmlns:w="http://schemas.openxmlformats.org/wordprocessingml/2006/main">
        <w:rPr>
          <w:rFonts w:ascii="Verdana" w:hAnsi="Verdana"/>
          <w:color w:val="222222"/>
          <w:sz w:val="23"/>
          <w:szCs w:val="23"/>
        </w:rPr>
        <w:t xml:space="preserve">श्री. रोहित वाधवानी हे भारतीय नागरिक असून त्यांचे कायमस्वरूपी निवासस्थान 436, </w:t>
      </w:r>
      <w:proofErr xmlns:w="http://schemas.openxmlformats.org/wordprocessingml/2006/main" w:type="spellStart"/>
      <w:r xmlns:w="http://schemas.openxmlformats.org/wordprocessingml/2006/main">
        <w:rPr>
          <w:rFonts w:ascii="Verdana" w:hAnsi="Verdana"/>
          <w:color w:val="222222"/>
          <w:sz w:val="23"/>
          <w:szCs w:val="23"/>
        </w:rPr>
        <w:t xml:space="preserve">अपकार </w:t>
      </w:r>
      <w:proofErr xmlns:w="http://schemas.openxmlformats.org/wordprocessingml/2006/main" w:type="spellEnd"/>
      <w:r xmlns:w="http://schemas.openxmlformats.org/wordprocessingml/2006/main">
        <w:rPr>
          <w:rFonts w:ascii="Verdana" w:hAnsi="Verdana"/>
          <w:color w:val="222222"/>
          <w:sz w:val="23"/>
          <w:szCs w:val="23"/>
        </w:rPr>
        <w:t xml:space="preserve">गार्डन, </w:t>
      </w:r>
      <w:proofErr xmlns:w="http://schemas.openxmlformats.org/wordprocessingml/2006/main" w:type="spellStart"/>
      <w:r xmlns:w="http://schemas.openxmlformats.org/wordprocessingml/2006/main">
        <w:rPr>
          <w:rFonts w:ascii="Verdana" w:hAnsi="Verdana"/>
          <w:color w:val="222222"/>
          <w:sz w:val="23"/>
          <w:szCs w:val="23"/>
        </w:rPr>
        <w:t xml:space="preserve">सुभाषपल्ली </w:t>
      </w:r>
      <w:proofErr xmlns:w="http://schemas.openxmlformats.org/wordprocessingml/2006/main" w:type="spellEnd"/>
      <w:r xmlns:w="http://schemas.openxmlformats.org/wordprocessingml/2006/main">
        <w:rPr>
          <w:rFonts w:ascii="Verdana" w:hAnsi="Verdana"/>
          <w:color w:val="222222"/>
          <w:sz w:val="23"/>
          <w:szCs w:val="23"/>
        </w:rPr>
        <w:t xml:space="preserve">, कोलकाता 700024 आहे. </w:t>
      </w:r>
      <w:proofErr xmlns:w="http://schemas.openxmlformats.org/wordprocessingml/2006/main" w:type="gramStart"/>
      <w:r xmlns:w="http://schemas.openxmlformats.org/wordprocessingml/2006/main">
        <w:rPr>
          <w:rFonts w:ascii="Verdana" w:hAnsi="Verdana"/>
          <w:color w:val="222222"/>
          <w:sz w:val="23"/>
          <w:szCs w:val="23"/>
        </w:rPr>
        <w:t xml:space="preserve">….अपीलकर्ता</w:t>
      </w:r>
      <w:proofErr xmlns:w="http://schemas.openxmlformats.org/wordprocessingml/2006/main" w:type="gramEnd"/>
      <w:r xmlns:w="http://schemas.openxmlformats.org/wordprocessingml/2006/main">
        <w:rPr>
          <w:rFonts w:ascii="Verdana" w:hAnsi="Verdana"/>
          <w:b/>
          <w:bCs/>
          <w:color w:val="222222"/>
          <w:sz w:val="23"/>
          <w:szCs w:val="23"/>
        </w:rPr>
        <w:t xml:space="preserve">  </w:t>
      </w:r>
      <w:r xmlns:w="http://schemas.openxmlformats.org/wordprocessingml/2006/main">
        <w:rPr>
          <w:rFonts w:ascii="Verdana" w:hAnsi="Verdana"/>
          <w:color w:val="222222"/>
          <w:sz w:val="23"/>
          <w:szCs w:val="23"/>
        </w:rPr>
        <w:t xml:space="preserve"> </w:t>
      </w:r>
    </w:p>
    <w:p w14:paraId="6DD60B45" w14:textId="77777777" w:rsidR="00DE708F" w:rsidRDefault="00DE708F" w:rsidP="00DE708F">
      <w:pPr xmlns:w="http://schemas.openxmlformats.org/wordprocessingml/2006/main">
        <w:pStyle w:val="Heading1"/>
        <w:shd w:val="clear" w:color="auto" w:fill="FFFFFF"/>
        <w:spacing w:before="495" w:beforeAutospacing="0" w:after="345" w:afterAutospacing="0" w:line="600" w:lineRule="atLeast"/>
        <w:rPr>
          <w:rFonts w:ascii="Arial" w:hAnsi="Arial" w:cs="Arial"/>
          <w:b w:val="0"/>
          <w:bCs w:val="0"/>
          <w:color w:val="111111"/>
        </w:rPr>
      </w:pPr>
      <w:r xmlns:w="http://schemas.openxmlformats.org/wordprocessingml/2006/main">
        <w:rPr>
          <w:rStyle w:val="ez-toc-section"/>
          <w:rFonts w:ascii="Arial" w:hAnsi="Arial" w:cs="Arial"/>
          <w:b w:val="0"/>
          <w:bCs w:val="0"/>
          <w:color w:val="111111"/>
        </w:rPr>
        <w:t xml:space="preserve">अपीलची कारणे</w:t>
      </w:r>
    </w:p>
    <w:p w14:paraId="477B567E"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अपीलचे कारण हे एक महत्त्वाचे कलम आहे कारण ते पक्षांच्या विवादाचे स्वरूप उघड करणारे मुद्दे प्रकट करते. अपीलचे कारण शक्य तितके संक्षिप्त ठेवण्याचा सल्ला दिला जातो. अपीलच्या प्रत्येक कारणाचे स्पष्टीकरण देणारे काही परिच्छेद पुरेसे मानले जातात. त्याच गोष्टी पुन्हा पुन्हा सांगणे तुमच्या क्लायंटच्या बाबतीत फायदेशीर ठरणार नाही.</w:t>
      </w:r>
    </w:p>
    <w:p w14:paraId="61B20680"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अपीलच्या कारणामध्ये तक्रारीचे सर्व स्त्रोत समाविष्ट असले पाहिजेत आणि अपीलचे कारण दर्शविणारे परिच्छेद हे साधे, संक्षिप्त आणि स्पष्टता आणण्यासाठी मुद्देसूद असावेत आणि ते कोणत्याही संबंधित समस्या न ठेवता केले पाहिजेत. अपिलात असभ्य भाषेचा वापर टाळावा. सुनावणीची योग्य संधी नसणे किंवा नैसर्गिक न्यायाच्या कोणत्याही तत्त्वाचा भंग करणे यासारख्या मुद्द्यांसह विषयांचा विशेषतः अपीलच्या कारणामध्ये समावेश करणे आवश्यक आहे. अपीलचे स्वरूप आणि क्लायंटला हवा असलेला दिलासा यापुढे कोणतीही संदिग्धता टाळण्यासाठी अपीलमध्ये हायलाइट केले पाहिजे. या कलमाचा मसुदा तयार करताना मैदान संक्षिप्त आणि विशिष्ट ठेवण्याचा मुद्दा नेहमी लक्षात ठेवला पाहिजे.</w:t>
      </w:r>
    </w:p>
    <w:p w14:paraId="05B03778"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जर अपीलचे कारण योग्य पद्धतीने तयार केले असेल </w:t>
      </w:r>
      <w:proofErr xmlns:w="http://schemas.openxmlformats.org/wordprocessingml/2006/main" w:type="gramStart"/>
      <w:r xmlns:w="http://schemas.openxmlformats.org/wordprocessingml/2006/main">
        <w:rPr>
          <w:rFonts w:ascii="Verdana" w:hAnsi="Verdana"/>
          <w:color w:val="222222"/>
          <w:sz w:val="23"/>
          <w:szCs w:val="23"/>
        </w:rPr>
        <w:t xml:space="preserve">तर </w:t>
      </w:r>
      <w:proofErr xmlns:w="http://schemas.openxmlformats.org/wordprocessingml/2006/main" w:type="gramEnd"/>
      <w:r xmlns:w="http://schemas.openxmlformats.org/wordprocessingml/2006/main">
        <w:rPr>
          <w:rFonts w:ascii="Verdana" w:hAnsi="Verdana"/>
          <w:color w:val="222222"/>
          <w:sz w:val="23"/>
          <w:szCs w:val="23"/>
        </w:rPr>
        <w:t xml:space="preserve">न्यायाधीश तुमच्या अपीलला परवानगी देण्याची अधिक शक्यता आहे. अपीलच्या आधारेच एखाद्याला अपील करण्याची परवानगी देण्यासाठी न्यायाधीशांना पटवून द्यावे लागते.</w:t>
      </w:r>
    </w:p>
    <w:p w14:paraId="544C9756" w14:textId="77777777" w:rsidR="00DE708F" w:rsidRDefault="00DE708F" w:rsidP="00DE708F">
      <w:pPr xmlns:w="http://schemas.openxmlformats.org/wordprocessingml/2006/main">
        <w:pStyle w:val="Heading1"/>
        <w:shd w:val="clear" w:color="auto" w:fill="FFFFFF"/>
        <w:spacing w:before="495" w:beforeAutospacing="0" w:after="345" w:afterAutospacing="0" w:line="600" w:lineRule="atLeast"/>
        <w:rPr>
          <w:rFonts w:ascii="Arial" w:hAnsi="Arial" w:cs="Arial"/>
          <w:b w:val="0"/>
          <w:bCs w:val="0"/>
          <w:color w:val="111111"/>
        </w:rPr>
      </w:pPr>
      <w:r xmlns:w="http://schemas.openxmlformats.org/wordprocessingml/2006/main">
        <w:rPr>
          <w:rStyle w:val="ez-toc-section"/>
          <w:rFonts w:ascii="Arial" w:hAnsi="Arial" w:cs="Arial"/>
          <w:b w:val="0"/>
          <w:bCs w:val="0"/>
          <w:color w:val="111111"/>
        </w:rPr>
        <w:t xml:space="preserve">प्रार्थना</w:t>
      </w:r>
    </w:p>
    <w:p w14:paraId="1956A68C"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तुमच्या अपीलमधील प्रार्थना कलम तुमच्या संपूर्ण प्रकरणाचे प्रतिनिधित्व करते. न्यायमूर्तींचा प्रामुख्याने प्रार्थना खंडाकडे पाहण्याचा कल असतो आणि कोणत्याही प्रकारची विसंगती तुमच्या केससाठी हानिकारक ठरू शकते.</w:t>
      </w:r>
    </w:p>
    <w:p w14:paraId="2C3FF658"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lastRenderedPageBreak xmlns:w="http://schemas.openxmlformats.org/wordprocessingml/2006/main"/>
      </w:r>
      <w:r xmlns:w="http://schemas.openxmlformats.org/wordprocessingml/2006/main">
        <w:rPr>
          <w:rFonts w:ascii="Verdana" w:hAnsi="Verdana"/>
          <w:color w:val="222222"/>
          <w:sz w:val="23"/>
          <w:szCs w:val="23"/>
        </w:rPr>
        <w:t xml:space="preserve">अपीलच्या इतर प्रत्येक कलमांप्रमाणे, प्रार्थना देखील विशिष्ट आणि संक्षिप्त ठेवली पाहिजे. प्रार्थना खंड तंतोतंत ठेवल्याने न्यायाधीशांना तुम्हाला कोणता दिलासा हवा आहे हे समजण्याची शक्यता वाढते आणि स्पष्ट चित्र मिळाल्यानंतर, दिलासा मिळण्याची शक्यता असते. साधे आणि स्पष्ट प्रार्थना कलम लागू केले जाण्याची आणि न्यायालयाचा निर्णय म्हणून जारी होण्याची शक्यता असते.</w:t>
      </w:r>
    </w:p>
    <w:p w14:paraId="2CDA4B43"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न्यायालयाकडून दिलासा दिला जाणार नाही या शक्यतेची जाणीव असली पाहिजे आणि अशा परिस्थितीत, त्याच्या जागी इतर कोणतेही पर्यायी सवलत निर्दिष्ट करण्याचा सल्ला दिला जातो. तसेच, वेगवेगळ्या बिंदूंवर स्वतंत्र मदतीची विनंती केली पाहिजे.</w:t>
      </w:r>
    </w:p>
    <w:p w14:paraId="4D861325"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प्रार्थनेच्या कलमामध्ये अपीलकर्त्याने न्यायालयात विनंती केलेल्या प्रत्येक दिलासाचा समावेश असावा. केवळ पर्यायी सवलतींपुरते मर्यादित नाही तर अंतरिम सवलत आणि खर्च, शुल्क आणि नुकसानीच्या सवलतींचाही समावेश करणे आवश्यक आहे.</w:t>
      </w:r>
    </w:p>
    <w:p w14:paraId="2B99490F"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अपीलाच्या शेवटी, अपीलकर्त्याचे नाव आणि अपीलकर्त्याच्या वकिलाचे नाव आणि न्यायालयात अपील दाखल केलेली तारीख यासारख्या तपशीलांचा समावेश करण्यास विसरू नये.</w:t>
      </w:r>
    </w:p>
    <w:p w14:paraId="32949D64" w14:textId="77777777" w:rsidR="00DE708F" w:rsidRDefault="00DE708F" w:rsidP="00DE708F">
      <w:pPr xmlns:w="http://schemas.openxmlformats.org/wordprocessingml/2006/main">
        <w:pStyle w:val="Heading1"/>
        <w:shd w:val="clear" w:color="auto" w:fill="FFFFFF"/>
        <w:spacing w:before="495" w:beforeAutospacing="0" w:after="345" w:afterAutospacing="0" w:line="600" w:lineRule="atLeast"/>
        <w:rPr>
          <w:rFonts w:ascii="Arial" w:hAnsi="Arial" w:cs="Arial"/>
          <w:b w:val="0"/>
          <w:bCs w:val="0"/>
          <w:color w:val="111111"/>
        </w:rPr>
      </w:pPr>
      <w:r xmlns:w="http://schemas.openxmlformats.org/wordprocessingml/2006/main">
        <w:rPr>
          <w:rStyle w:val="ez-toc-section"/>
          <w:rFonts w:ascii="Arial" w:hAnsi="Arial" w:cs="Arial"/>
          <w:b w:val="0"/>
          <w:bCs w:val="0"/>
          <w:color w:val="111111"/>
        </w:rPr>
        <w:t xml:space="preserve">निष्कर्ष</w:t>
      </w:r>
    </w:p>
    <w:p w14:paraId="0A66D01C"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भारताच्या सर्वोच्च न्यायालयाचे अपीलीय अधिकार क्षेत्र हे सुनिश्चित करते की खालच्या न्यायालयाने दिलेल्या निकालावर असमाधानी असलेला नागरिक तक्रारींचे निवारण करण्यासाठी उच्च न्यायालयात जाऊ शकतो. या अधिकारांतर्गत एखादी व्यक्ती कंपनी कायद्याच्या कलम 423 अंतर्गत सर्वोच्च न्यायालयात अपील दाखल करू शकते.</w:t>
      </w:r>
    </w:p>
    <w:p w14:paraId="254A804A" w14:textId="77777777" w:rsidR="00DE708F" w:rsidRDefault="00DE708F" w:rsidP="00DE708F">
      <w:pPr xmlns:w="http://schemas.openxmlformats.org/wordprocessingml/2006/main">
        <w:pStyle w:val="NormalWeb"/>
        <w:shd w:val="clear" w:color="auto" w:fill="FFFFFF"/>
        <w:spacing w:before="0" w:beforeAutospacing="0" w:after="390" w:afterAutospacing="0" w:line="390" w:lineRule="atLeast"/>
        <w:rPr>
          <w:rFonts w:ascii="Verdana" w:hAnsi="Verdana"/>
          <w:color w:val="222222"/>
          <w:sz w:val="23"/>
          <w:szCs w:val="23"/>
        </w:rPr>
      </w:pPr>
      <w:r xmlns:w="http://schemas.openxmlformats.org/wordprocessingml/2006/main">
        <w:rPr>
          <w:rFonts w:ascii="Verdana" w:hAnsi="Verdana"/>
          <w:color w:val="222222"/>
          <w:sz w:val="23"/>
          <w:szCs w:val="23"/>
        </w:rPr>
        <w:t xml:space="preserve">अपीलमध्ये वापरलेले व्याकरण, विरामचिन्हे आणि भाषेची साधेपणा लक्षात घेऊन अपीलचा मसुदा सुसंस्कृत पद्धतीने तयार करावा. भाषा सोपी आणि स्पष्ट असावी आणि अपील वाचणाऱ्या वाचकांना स्पष्टता यावी. अपीलचा मसुदा तयार करण्यासाठी आवश्यक असलेल्या सर्व गोष्टी हाताळल्या गेल्यास, </w:t>
      </w:r>
      <w:proofErr xmlns:w="http://schemas.openxmlformats.org/wordprocessingml/2006/main" w:type="spellStart"/>
      <w:r xmlns:w="http://schemas.openxmlformats.org/wordprocessingml/2006/main">
        <w:rPr>
          <w:rFonts w:ascii="Verdana" w:hAnsi="Verdana"/>
          <w:color w:val="222222"/>
          <w:sz w:val="23"/>
          <w:szCs w:val="23"/>
        </w:rPr>
        <w:t xml:space="preserve">तुमच्या केसमध्ये वाढ होण्याच्या बाजूने निकाल </w:t>
      </w:r>
      <w:proofErr xmlns:w="http://schemas.openxmlformats.org/wordprocessingml/2006/main" w:type="gramStart"/>
      <w:r xmlns:w="http://schemas.openxmlformats.org/wordprocessingml/2006/main">
        <w:rPr>
          <w:rFonts w:ascii="Verdana" w:hAnsi="Verdana"/>
          <w:color w:val="222222"/>
          <w:sz w:val="23"/>
          <w:szCs w:val="23"/>
        </w:rPr>
        <w:t xml:space="preserve">मिळण्याची शक्यता वाढते. </w:t>
      </w:r>
      <w:proofErr xmlns:w="http://schemas.openxmlformats.org/wordprocessingml/2006/main" w:type="spellEnd"/>
      <w:r xmlns:w="http://schemas.openxmlformats.org/wordprocessingml/2006/main">
        <w:rPr>
          <w:rFonts w:ascii="Verdana" w:hAnsi="Verdana"/>
          <w:color w:val="222222"/>
          <w:sz w:val="23"/>
          <w:szCs w:val="23"/>
        </w:rPr>
        <w:t xml:space="preserve">त्यामुळे </w:t>
      </w:r>
      <w:proofErr xmlns:w="http://schemas.openxmlformats.org/wordprocessingml/2006/main" w:type="gramEnd"/>
      <w:r xmlns:w="http://schemas.openxmlformats.org/wordprocessingml/2006/main">
        <w:rPr>
          <w:rFonts w:ascii="Verdana" w:hAnsi="Verdana"/>
          <w:color w:val="222222"/>
          <w:sz w:val="23"/>
          <w:szCs w:val="23"/>
        </w:rPr>
        <w:t xml:space="preserve">अपीलच्या आवश्यकतांची पूर्तता करणे आणि योग्य स्वरूपाचे पालन करणे सुनिश्चित करणे वकिलाचे कर्तव्य आहे.</w:t>
      </w:r>
    </w:p>
    <w:p w14:paraId="685A0AE5" w14:textId="77777777" w:rsidR="00DB2EEE" w:rsidRDefault="00DB2EEE"/>
    <w:sectPr w:rsidR="00DB2EEE">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0D6D"/>
    <w:multiLevelType w:val="multilevel"/>
    <w:tmpl w:val="A35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11117"/>
    <w:multiLevelType w:val="multilevel"/>
    <w:tmpl w:val="A7A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F"/>
    <w:rsid w:val="00633CA3"/>
    <w:rsid w:val="00DB2EEE"/>
    <w:rsid w:val="00DE7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E543"/>
  <w15:chartTrackingRefBased/>
  <w15:docId w15:val="{59CD2F3F-8DCB-4F6F-BBA4-175BA213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val="mr"/>
    </w:rPr>
  </w:style>
  <w:style w:type="paragraph" w:styleId="Heading2">
    <w:name w:val="heading 2"/>
    <w:basedOn w:val="Normal"/>
    <w:next w:val="Normal"/>
    <w:link w:val="Heading2Char"/>
    <w:uiPriority w:val="9"/>
    <w:semiHidden/>
    <w:unhideWhenUsed/>
    <w:qFormat/>
    <w:rsid w:val="00DE7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8F"/>
    <w:rPr>
      <w:rFonts w:ascii="Times New Roman" w:eastAsia="Times New Roman" w:hAnsi="Times New Roman" w:cs="Times New Roman"/>
      <w:b/>
      <w:bCs/>
      <w:kern w:val="36"/>
      <w:sz w:val="48"/>
      <w:szCs w:val="48"/>
      <w:lang w:eastAsia="en-IN" w:val="mr"/>
    </w:rPr>
  </w:style>
  <w:style w:type="character" w:customStyle="1" w:styleId="ez-toc-section">
    <w:name w:val="ez-toc-section"/>
    <w:basedOn w:val="DefaultParagraphFont"/>
    <w:rsid w:val="00DE708F"/>
  </w:style>
  <w:style w:type="paragraph" w:styleId="NormalWeb">
    <w:name w:val="Normal (Web)"/>
    <w:basedOn w:val="Normal"/>
    <w:uiPriority w:val="99"/>
    <w:semiHidden/>
    <w:unhideWhenUsed/>
    <w:rsid w:val="00DE708F"/>
    <w:pPr>
      <w:spacing w:before="100" w:beforeAutospacing="1" w:after="100" w:afterAutospacing="1" w:line="240" w:lineRule="auto"/>
    </w:pPr>
    <w:rPr>
      <w:rFonts w:ascii="Times New Roman" w:eastAsia="Times New Roman" w:hAnsi="Times New Roman" w:cs="Times New Roman"/>
      <w:sz w:val="24"/>
      <w:szCs w:val="24"/>
      <w:lang w:eastAsia="en-IN" w:val="mr"/>
    </w:rPr>
  </w:style>
  <w:style w:type="character" w:styleId="Hyperlink">
    <w:name w:val="Hyperlink"/>
    <w:basedOn w:val="DefaultParagraphFont"/>
    <w:uiPriority w:val="99"/>
    <w:semiHidden/>
    <w:unhideWhenUsed/>
    <w:rsid w:val="00DE708F"/>
    <w:rPr>
      <w:color w:val="0000FF"/>
      <w:u w:val="single"/>
    </w:rPr>
  </w:style>
  <w:style w:type="character" w:customStyle="1" w:styleId="Heading2Char">
    <w:name w:val="Heading 2 Char"/>
    <w:basedOn w:val="DefaultParagraphFont"/>
    <w:link w:val="Heading2"/>
    <w:uiPriority w:val="9"/>
    <w:semiHidden/>
    <w:rsid w:val="00DE70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3258">
      <w:bodyDiv w:val="1"/>
      <w:marLeft w:val="0"/>
      <w:marRight w:val="0"/>
      <w:marTop w:val="0"/>
      <w:marBottom w:val="0"/>
      <w:divBdr>
        <w:top w:val="none" w:sz="0" w:space="0" w:color="auto"/>
        <w:left w:val="none" w:sz="0" w:space="0" w:color="auto"/>
        <w:bottom w:val="none" w:sz="0" w:space="0" w:color="auto"/>
        <w:right w:val="none" w:sz="0" w:space="0" w:color="auto"/>
      </w:divBdr>
    </w:div>
    <w:div w:id="552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2021-04-21T06:01:00Z</dcterms:created>
  <dcterms:modified xsi:type="dcterms:W3CDTF">2021-04-21T07:36:00Z</dcterms:modified>
</cp:coreProperties>
</file>